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1A" w:rsidRPr="00537213" w:rsidRDefault="00661362" w:rsidP="00D93B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ru-RU"/>
        </w:rPr>
        <w:t> </w:t>
      </w:r>
      <w:r w:rsidR="00301709" w:rsidRPr="00537213"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П</w:t>
      </w:r>
      <w:r w:rsidR="00522B1A" w:rsidRPr="0053721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93BD4">
        <w:rPr>
          <w:rFonts w:ascii="Times New Roman" w:hAnsi="Times New Roman" w:cs="Times New Roman"/>
          <w:sz w:val="24"/>
          <w:szCs w:val="24"/>
        </w:rPr>
        <w:t>№</w:t>
      </w:r>
      <w:r w:rsidR="00522B1A" w:rsidRPr="00537213">
        <w:rPr>
          <w:rFonts w:ascii="Times New Roman" w:hAnsi="Times New Roman" w:cs="Times New Roman"/>
          <w:sz w:val="24"/>
          <w:szCs w:val="24"/>
        </w:rPr>
        <w:t>2</w:t>
      </w:r>
    </w:p>
    <w:p w:rsidR="00522B1A" w:rsidRPr="00537213" w:rsidRDefault="00522B1A" w:rsidP="00D93BD4">
      <w:pPr>
        <w:spacing w:after="10"/>
        <w:jc w:val="right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522B1A" w:rsidRPr="00537213" w:rsidRDefault="00417ABE" w:rsidP="00D93BD4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B1A" w:rsidRPr="00537213">
        <w:rPr>
          <w:rFonts w:ascii="Times New Roman" w:hAnsi="Times New Roman" w:cs="Times New Roman"/>
          <w:sz w:val="24"/>
          <w:szCs w:val="24"/>
        </w:rPr>
        <w:t>(обновленный список)</w:t>
      </w:r>
    </w:p>
    <w:p w:rsidR="00D93BD4" w:rsidRPr="00B10DF6" w:rsidRDefault="00522B1A" w:rsidP="00D93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DF6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</w:p>
    <w:p w:rsidR="00D93BD4" w:rsidRPr="00B10DF6" w:rsidRDefault="00522B1A" w:rsidP="00D93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DF6">
        <w:rPr>
          <w:rFonts w:ascii="Times New Roman" w:hAnsi="Times New Roman" w:cs="Times New Roman"/>
          <w:sz w:val="28"/>
          <w:szCs w:val="28"/>
        </w:rPr>
        <w:t>подверженных коррупционным рискам</w:t>
      </w:r>
    </w:p>
    <w:p w:rsidR="00522B1A" w:rsidRPr="00B10DF6" w:rsidRDefault="00123146" w:rsidP="00D93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DF6">
        <w:rPr>
          <w:rFonts w:ascii="Times New Roman" w:hAnsi="Times New Roman" w:cs="Times New Roman"/>
          <w:sz w:val="28"/>
          <w:szCs w:val="28"/>
        </w:rPr>
        <w:t>(наименование должностей соответствует штатному расписанию)</w:t>
      </w:r>
    </w:p>
    <w:p w:rsidR="00D93BD4" w:rsidRPr="00537213" w:rsidRDefault="00D93BD4" w:rsidP="00D93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5" w:type="dxa"/>
        <w:tblInd w:w="-290" w:type="dxa"/>
        <w:tblCellMar>
          <w:top w:w="10" w:type="dxa"/>
          <w:left w:w="95" w:type="dxa"/>
          <w:right w:w="47" w:type="dxa"/>
        </w:tblCellMar>
        <w:tblLook w:val="04A0"/>
      </w:tblPr>
      <w:tblGrid>
        <w:gridCol w:w="586"/>
        <w:gridCol w:w="8158"/>
        <w:gridCol w:w="642"/>
        <w:gridCol w:w="1509"/>
      </w:tblGrid>
      <w:tr w:rsidR="00522B1A" w:rsidRPr="00537213" w:rsidTr="00522B1A">
        <w:trPr>
          <w:trHeight w:val="60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22B1A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522B1A" w:rsidRPr="00537213" w:rsidTr="00522B1A">
        <w:trPr>
          <w:trHeight w:val="30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22B1A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управленческий аппарат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B1A" w:rsidRPr="00537213" w:rsidTr="00522B1A">
        <w:trPr>
          <w:trHeight w:val="31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ind w:left="-379" w:right="28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B1A" w:rsidRPr="00537213" w:rsidTr="00522B1A">
        <w:trPr>
          <w:trHeight w:val="31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37213"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</w:t>
            </w: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r w:rsidR="00537213" w:rsidRPr="00537213">
              <w:rPr>
                <w:rFonts w:ascii="Times New Roman" w:hAnsi="Times New Roman" w:cs="Times New Roman"/>
                <w:sz w:val="24"/>
                <w:szCs w:val="24"/>
              </w:rPr>
              <w:t>-экономической деятельности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ind w:left="18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B1A" w:rsidRPr="00537213" w:rsidTr="00522B1A">
        <w:trPr>
          <w:trHeight w:val="3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ind w:left="289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B1A" w:rsidRPr="00537213" w:rsidTr="00522B1A">
        <w:trPr>
          <w:trHeight w:val="31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22B1A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материально-технического обеспечения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B1A" w:rsidRPr="00537213" w:rsidTr="00522B1A">
        <w:trPr>
          <w:trHeight w:val="30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B1A" w:rsidRPr="00537213" w:rsidTr="00522B1A">
        <w:trPr>
          <w:trHeight w:val="31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22B1A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г.о.Сызрань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right="7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B1A" w:rsidRPr="00537213" w:rsidTr="00522B1A">
        <w:trPr>
          <w:trHeight w:val="30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ind w:left="304"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0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3721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социальной реабилитации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ind w:left="304"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0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Default="00537213" w:rsidP="0053721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срочных социальных услуг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Default="00537213" w:rsidP="00522B1A">
            <w:pPr>
              <w:ind w:left="304"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B1A" w:rsidRPr="00537213" w:rsidTr="00522B1A">
        <w:trPr>
          <w:trHeight w:val="30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22B1A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г.о.Октябрьск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ind w:left="1219" w:right="7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B1A" w:rsidRPr="00537213" w:rsidTr="00522B1A">
        <w:trPr>
          <w:trHeight w:val="31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ind w:left="304"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1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D93BD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социальной реабилитации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D93BD4">
            <w:pPr>
              <w:ind w:left="304"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1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Default="00537213" w:rsidP="00D93BD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срочных социальных услуг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Default="00537213" w:rsidP="00D93BD4">
            <w:pPr>
              <w:ind w:left="304"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B1A" w:rsidRPr="00537213" w:rsidTr="00522B1A">
        <w:trPr>
          <w:trHeight w:val="30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22B1A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37213">
            <w:pPr>
              <w:spacing w:after="0"/>
              <w:ind w:righ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м.р.Шигонский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1A" w:rsidRPr="00537213" w:rsidTr="00522B1A">
        <w:trPr>
          <w:trHeight w:val="30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2B1A" w:rsidRPr="00537213" w:rsidRDefault="00537213" w:rsidP="00522B1A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1A" w:rsidRPr="00537213" w:rsidRDefault="00522B1A" w:rsidP="00522B1A">
            <w:pPr>
              <w:spacing w:after="0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0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Pr="00537213" w:rsidRDefault="00537213" w:rsidP="00D93BD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социальной реабилитации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Pr="00537213" w:rsidRDefault="00537213" w:rsidP="00537213">
            <w:pPr>
              <w:ind w:left="304" w:right="-1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37213">
            <w:pPr>
              <w:tabs>
                <w:tab w:val="left" w:pos="1185"/>
              </w:tabs>
              <w:spacing w:after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37213" w:rsidRPr="00537213" w:rsidTr="00522B1A">
        <w:trPr>
          <w:trHeight w:val="30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Default="00537213" w:rsidP="00D93BD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срочных социальных услуг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Default="00537213" w:rsidP="00537213">
            <w:pPr>
              <w:ind w:left="304" w:right="-1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0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37213">
            <w:pPr>
              <w:spacing w:after="0"/>
              <w:ind w:right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м.р.Сызранский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right="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3" w:rsidRPr="00537213" w:rsidTr="00522B1A">
        <w:trPr>
          <w:trHeight w:val="30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0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Pr="00537213" w:rsidRDefault="00537213" w:rsidP="00D93BD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социальной реабилитации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Pr="00537213" w:rsidRDefault="00537213" w:rsidP="00D93BD4">
            <w:pPr>
              <w:ind w:left="304" w:right="-1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D93BD4">
            <w:pPr>
              <w:tabs>
                <w:tab w:val="left" w:pos="1185"/>
              </w:tabs>
              <w:spacing w:after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37213" w:rsidRPr="00537213" w:rsidTr="00522B1A">
        <w:trPr>
          <w:trHeight w:val="30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Default="00537213" w:rsidP="00D93BD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срочных социальных услуг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37213" w:rsidRDefault="00537213" w:rsidP="00D93BD4">
            <w:pPr>
              <w:ind w:left="304" w:right="-1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D93BD4">
            <w:pPr>
              <w:spacing w:after="0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1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right="7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37213">
            <w:pPr>
              <w:spacing w:after="0"/>
              <w:ind w:right="7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213" w:rsidRPr="00537213" w:rsidTr="00522B1A">
        <w:trPr>
          <w:trHeight w:val="31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ind w:lef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rPr>
          <w:trHeight w:val="32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37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tabs>
                <w:tab w:val="center" w:pos="162"/>
              </w:tabs>
              <w:ind w:left="-95" w:hanging="15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213" w:rsidRPr="00537213" w:rsidTr="00522B1A">
        <w:trPr>
          <w:trHeight w:val="314"/>
        </w:trPr>
        <w:tc>
          <w:tcPr>
            <w:tcW w:w="5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7213" w:rsidRPr="00537213" w:rsidRDefault="00537213" w:rsidP="00522B1A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кадрового обеспечения и делопроизводства 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213" w:rsidRPr="00537213" w:rsidRDefault="00537213" w:rsidP="00522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3" w:rsidRPr="00537213" w:rsidTr="0052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86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8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151" w:type="dxa"/>
            <w:gridSpan w:val="2"/>
          </w:tcPr>
          <w:p w:rsidR="00537213" w:rsidRPr="00537213" w:rsidRDefault="00537213" w:rsidP="00942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13" w:rsidRPr="00537213" w:rsidTr="0052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586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8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охране труда </w:t>
            </w:r>
          </w:p>
        </w:tc>
        <w:tc>
          <w:tcPr>
            <w:tcW w:w="2151" w:type="dxa"/>
            <w:gridSpan w:val="2"/>
          </w:tcPr>
          <w:p w:rsidR="00537213" w:rsidRPr="00537213" w:rsidRDefault="00537213" w:rsidP="00942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213" w:rsidRPr="00537213" w:rsidTr="0053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407"/>
        </w:trPr>
        <w:tc>
          <w:tcPr>
            <w:tcW w:w="586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</w:tcPr>
          <w:p w:rsidR="00537213" w:rsidRPr="00537213" w:rsidRDefault="00537213" w:rsidP="0053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 и организации закупок</w:t>
            </w:r>
          </w:p>
        </w:tc>
        <w:tc>
          <w:tcPr>
            <w:tcW w:w="2151" w:type="dxa"/>
            <w:gridSpan w:val="2"/>
          </w:tcPr>
          <w:p w:rsidR="00537213" w:rsidRPr="00537213" w:rsidRDefault="00537213" w:rsidP="00942F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213" w:rsidRPr="00537213" w:rsidTr="0053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586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8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51" w:type="dxa"/>
            <w:gridSpan w:val="2"/>
          </w:tcPr>
          <w:p w:rsidR="00537213" w:rsidRPr="00537213" w:rsidRDefault="00537213" w:rsidP="00942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213" w:rsidRPr="00537213" w:rsidTr="0094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86" w:type="dxa"/>
          </w:tcPr>
          <w:p w:rsidR="00537213" w:rsidRPr="00537213" w:rsidRDefault="00537213" w:rsidP="0052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8" w:type="dxa"/>
          </w:tcPr>
          <w:p w:rsidR="00537213" w:rsidRPr="00537213" w:rsidRDefault="00537213" w:rsidP="005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Специалист  в сфере закупок</w:t>
            </w:r>
          </w:p>
        </w:tc>
        <w:tc>
          <w:tcPr>
            <w:tcW w:w="2151" w:type="dxa"/>
            <w:gridSpan w:val="2"/>
          </w:tcPr>
          <w:p w:rsidR="00537213" w:rsidRPr="00537213" w:rsidRDefault="00537213" w:rsidP="000F4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7217" w:rsidRPr="00537213" w:rsidRDefault="003D7217">
      <w:pPr>
        <w:rPr>
          <w:rFonts w:ascii="Times New Roman" w:hAnsi="Times New Roman" w:cs="Times New Roman"/>
          <w:sz w:val="24"/>
          <w:szCs w:val="24"/>
        </w:rPr>
      </w:pPr>
    </w:p>
    <w:sectPr w:rsidR="003D7217" w:rsidRPr="00537213" w:rsidSect="0053721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505"/>
    <w:multiLevelType w:val="hybridMultilevel"/>
    <w:tmpl w:val="A04ACD80"/>
    <w:lvl w:ilvl="0" w:tplc="396098F0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3EC4E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14448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06DCB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56CB0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8191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5021F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C8B80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A867B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235"/>
    <w:rsid w:val="00013991"/>
    <w:rsid w:val="00027235"/>
    <w:rsid w:val="000F41FC"/>
    <w:rsid w:val="00123146"/>
    <w:rsid w:val="00301709"/>
    <w:rsid w:val="003D7217"/>
    <w:rsid w:val="00417ABE"/>
    <w:rsid w:val="00522B1A"/>
    <w:rsid w:val="00537213"/>
    <w:rsid w:val="00605038"/>
    <w:rsid w:val="00661362"/>
    <w:rsid w:val="008C0431"/>
    <w:rsid w:val="0092689B"/>
    <w:rsid w:val="00942F6A"/>
    <w:rsid w:val="00A637E8"/>
    <w:rsid w:val="00B10DF6"/>
    <w:rsid w:val="00C342E3"/>
    <w:rsid w:val="00D93BD4"/>
    <w:rsid w:val="00F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CA295-F1B4-405B-85E5-958E73D9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Ю. Шишова</dc:creator>
  <cp:keywords/>
  <dc:description/>
  <cp:lastModifiedBy>Игорь Владимирович</cp:lastModifiedBy>
  <cp:revision>12</cp:revision>
  <dcterms:created xsi:type="dcterms:W3CDTF">2023-09-11T12:00:00Z</dcterms:created>
  <dcterms:modified xsi:type="dcterms:W3CDTF">2023-10-16T12:03:00Z</dcterms:modified>
</cp:coreProperties>
</file>